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94B2D">
      <w:pPr>
        <w:pStyle w:val="5"/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/>
        <w:jc w:val="center"/>
        <w:textAlignment w:val="baseline"/>
        <w:rPr>
          <w:rFonts w:hint="default" w:asciiTheme="minorEastAsia" w:hAnsiTheme="minorEastAsia" w:eastAsiaTheme="minorEastAsia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纸飞机亲子竞距赛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规则</w:t>
      </w:r>
      <w:bookmarkEnd w:id="0"/>
    </w:p>
    <w:p w14:paraId="3E7CE24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leftChars="0" w:firstLine="480" w:firstLineChars="200"/>
        <w:jc w:val="both"/>
        <w:textAlignment w:val="baseline"/>
        <w:rPr>
          <w:rFonts w:cs="宋体" w:asciiTheme="minorEastAsia" w:hAnsiTheme="minorEastAsia" w:eastAsiaTheme="minorEastAsia"/>
          <w:color w:val="000000"/>
          <w:sz w:val="24"/>
          <w:szCs w:val="24"/>
          <w:lang w:eastAsia="zh-CN" w:bidi="ar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1、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技术要求：</w:t>
      </w:r>
    </w:p>
    <w:p w14:paraId="558761D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以手掷为动力的折纸飞机。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 xml:space="preserve">使用A4纸（克重70-80克），禁止使用胶水、剪刀、胶带等其它辅助材料和工具，仅允许徒手折叠，不得裁剪，机翼翼展≥40毫米。完成后在机翼部写上参赛者姓名，并保持A4纸的完整不得破损。 </w:t>
      </w:r>
    </w:p>
    <w:p w14:paraId="0AF37DC6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leftChars="0" w:firstLine="480" w:firstLineChars="200"/>
        <w:textAlignment w:val="baseline"/>
        <w:rPr>
          <w:rFonts w:cs="宋体" w:asciiTheme="minorEastAsia" w:hAnsiTheme="minorEastAsia" w:eastAsiaTheme="minorEastAsia"/>
          <w:color w:val="000000"/>
          <w:sz w:val="24"/>
          <w:szCs w:val="24"/>
          <w:lang w:eastAsia="zh-CN" w:bidi="ar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2、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比赛场地：（见下图）</w:t>
      </w:r>
    </w:p>
    <w:p w14:paraId="230C629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 xml:space="preserve">边线长 20 米（可以延长），端线宽10米的矩形场地。 </w:t>
      </w:r>
    </w:p>
    <w:p w14:paraId="678C49E2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leftChars="0" w:firstLine="480" w:firstLineChars="200"/>
        <w:textAlignment w:val="baseline"/>
        <w:rPr>
          <w:rFonts w:cs="宋体" w:asciiTheme="minorEastAsia" w:hAnsiTheme="minorEastAsia" w:eastAsiaTheme="minorEastAsia"/>
          <w:color w:val="000000"/>
          <w:sz w:val="24"/>
          <w:szCs w:val="24"/>
          <w:lang w:eastAsia="zh-CN" w:bidi="ar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3、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制作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要求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：</w:t>
      </w:r>
    </w:p>
    <w:p w14:paraId="06891CD5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textAlignment w:val="baseline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以学校为单位进行报名，每校限报4组参赛家庭；</w:t>
      </w:r>
    </w:p>
    <w:p w14:paraId="2384244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）纸飞机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可事先做好，也可以现场制作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 xml:space="preserve">。至少制作2架飞机用于比赛。 </w:t>
      </w:r>
    </w:p>
    <w:p w14:paraId="331E9B01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 w:leftChars="0" w:firstLine="480" w:firstLineChars="200"/>
        <w:textAlignment w:val="baseline"/>
        <w:rPr>
          <w:rFonts w:cs="宋体" w:asciiTheme="minorEastAsia" w:hAnsiTheme="minorEastAsia" w:eastAsiaTheme="minorEastAsia"/>
          <w:color w:val="000000"/>
          <w:sz w:val="24"/>
          <w:szCs w:val="24"/>
          <w:lang w:eastAsia="zh-CN" w:bidi="ar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4、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比赛时间：</w:t>
      </w:r>
    </w:p>
    <w:p w14:paraId="2F04574F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每轮比赛时间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不超过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 xml:space="preserve"> 1 分钟。 </w:t>
      </w:r>
    </w:p>
    <w:p w14:paraId="5C71FB0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5、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 xml:space="preserve">比赛方法： </w:t>
      </w:r>
    </w:p>
    <w:p w14:paraId="7847BC0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textAlignment w:val="baseline"/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（1）比赛须由一位家长和一名孩子组合参赛，家长可以参与制作调试，由孩子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用手掷出，不得借助外力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进行，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投掷时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家长不得碰触飞机和孩子。</w:t>
      </w:r>
    </w:p>
    <w:p w14:paraId="66CFACBE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textAlignment w:val="baseline"/>
        <w:rPr>
          <w:rFonts w:cs="宋体" w:asciiTheme="minorEastAsia" w:hAnsiTheme="minorEastAsia" w:eastAsiaTheme="minorEastAsia"/>
          <w:color w:val="000000"/>
          <w:sz w:val="24"/>
          <w:szCs w:val="24"/>
          <w:lang w:eastAsia="zh-CN" w:bidi="ar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（2）每轮比赛单向飞行 2 次。模型出手即为正式飞行。两次需用不同飞机，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飞行过程中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不得捡回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纸飞机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 xml:space="preserve">。 </w:t>
      </w:r>
    </w:p>
    <w:p w14:paraId="727B00F1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80" w:firstLineChars="200"/>
        <w:textAlignment w:val="baseline"/>
        <w:rPr>
          <w:rFonts w:cs="宋体" w:asciiTheme="minorEastAsia" w:hAnsiTheme="minorEastAsia" w:eastAsiaTheme="minorEastAsia"/>
          <w:color w:val="000000"/>
          <w:sz w:val="24"/>
          <w:szCs w:val="24"/>
          <w:lang w:eastAsia="zh-CN" w:bidi="ar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 xml:space="preserve">（3）测量模型机头最前端垂足距起飞线的垂直距离，精确到 0.01 米，每 0.01 米换算为 0.01 分。 </w:t>
      </w:r>
    </w:p>
    <w:p w14:paraId="0227400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 xml:space="preserve">6. 成绩评定： </w:t>
      </w:r>
    </w:p>
    <w:p w14:paraId="74B4D7D9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479" w:leftChars="228" w:firstLine="0" w:firstLineChars="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 xml:space="preserve">（1）比赛以较远的一次飞行距离作为比赛成绩。 </w:t>
      </w:r>
    </w:p>
    <w:p w14:paraId="178E9CF6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（2）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val="en-US" w:eastAsia="zh-CN" w:bidi="ar"/>
        </w:rPr>
        <w:t>每组家庭</w:t>
      </w: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 xml:space="preserve">比赛进行一轮，得分高者名次列前。如相同，则名次并列。 </w:t>
      </w:r>
    </w:p>
    <w:p w14:paraId="51EF12E1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textAlignment w:val="baseline"/>
        <w:rPr>
          <w:rFonts w:cs="宋体" w:asciiTheme="minorEastAsia" w:hAnsiTheme="minorEastAsia" w:eastAsiaTheme="minorEastAsia"/>
          <w:color w:val="000000"/>
          <w:sz w:val="24"/>
          <w:szCs w:val="24"/>
          <w:lang w:eastAsia="zh-CN" w:bidi="ar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7. 判罚：</w:t>
      </w:r>
    </w:p>
    <w:p w14:paraId="4A5803A0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（1）放飞时踩线或跨线、模型机头着陆在边线或其延长线之外成绩无效。</w:t>
      </w:r>
    </w:p>
    <w:p w14:paraId="6FD2AAD8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（2）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 xml:space="preserve">使用非规定纸张、工具制作飞机，或纸张破损，成绩无效。  </w:t>
      </w:r>
    </w:p>
    <w:p w14:paraId="78C8944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/>
          <w:sz w:val="24"/>
          <w:szCs w:val="24"/>
          <w:lang w:eastAsia="zh-CN" w:bidi="ar"/>
        </w:rPr>
        <w:t>（3）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干扰比赛秩序，取消参赛资格。</w:t>
      </w:r>
    </w:p>
    <w:p w14:paraId="1E6BC2C9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textAlignment w:val="baseline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</w:p>
    <w:p w14:paraId="7C52BD4B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firstLine="480" w:firstLineChars="200"/>
        <w:textAlignment w:val="baseline"/>
        <w:rPr>
          <w:rFonts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附：比赛场地示意图</w:t>
      </w:r>
    </w:p>
    <w:p w14:paraId="21384D26">
      <w:pPr>
        <w:pStyle w:val="2"/>
        <w:spacing w:before="168" w:line="229" w:lineRule="auto"/>
        <w:jc w:val="center"/>
        <w:rPr>
          <w:spacing w:val="23"/>
        </w:rPr>
      </w:pPr>
      <w:r>
        <w:rPr>
          <w:rFonts w:hint="eastAsia"/>
        </w:rPr>
        <w:drawing>
          <wp:inline distT="0" distB="0" distL="114300" distR="114300">
            <wp:extent cx="5268595" cy="2546350"/>
            <wp:effectExtent l="0" t="0" r="8255" b="6350"/>
            <wp:docPr id="4" name="图片 4" descr="手掷场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手掷场地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4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7C1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BF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No Spacing"/>
    <w:basedOn w:val="1"/>
    <w:qFormat/>
    <w:uiPriority w:val="1"/>
    <w:pPr>
      <w:spacing w:after="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2025-10-09T13:59:37Z</dcterms:created>
  <dc:creator>Administrator</dc:creator>
  <cp:lastModifiedBy>翅膀（马小梁）</cp:lastModifiedBy>
  <dcterms:modified xsi:type="dcterms:W3CDTF">2025-10-09T13:59:53Z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eyJoZGlkIjoiZTVmNjAzNjA2ZGEzNWE2YjMwNzVjNjljNzY3NGM1NjIiLCJ1c2VySWQiOiI1NjEwMTQ3MjAifQ==</vt:lpwstr>
  </property>
  <property fmtid="{D5CDD505-2E9C-101B-9397-08002B2CF9AE}" pid="4" name="ICV">
    <vt:lpwstr>8C512006460D488E963FAD0BF245D71E_12</vt:lpwstr>
  </property>
</Properties>
</file>